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5B" w:rsidRPr="0039565B" w:rsidRDefault="00E15656" w:rsidP="0039565B">
      <w:pPr>
        <w:spacing w:after="18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 xml:space="preserve">Administrators of Color </w:t>
      </w:r>
      <w:r w:rsidR="002A4D28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 xml:space="preserve">Leadership </w:t>
      </w:r>
      <w:r w:rsidR="0039565B" w:rsidRPr="0039565B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>Program Overview</w:t>
      </w:r>
    </w:p>
    <w:p w:rsidR="0039565B" w:rsidRPr="0039565B" w:rsidRDefault="0039565B" w:rsidP="0039565B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</w:pPr>
      <w:r w:rsidRPr="0039565B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>Objective</w:t>
      </w:r>
    </w:p>
    <w:p w:rsidR="0039565B" w:rsidRPr="0039565B" w:rsidRDefault="0039565B" w:rsidP="0039565B">
      <w:pPr>
        <w:spacing w:before="100" w:beforeAutospacing="1" w:after="360" w:line="240" w:lineRule="auto"/>
        <w:rPr>
          <w:rFonts w:ascii="Arial" w:eastAsia="Times New Roman" w:hAnsi="Arial" w:cs="Arial"/>
          <w:sz w:val="23"/>
          <w:szCs w:val="23"/>
          <w:lang w:val="en"/>
        </w:rPr>
      </w:pP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To address the under-representation of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>Administrators of Color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 in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>Washington’s Community and Technical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>Colleges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,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 xml:space="preserve">the Cross-Institutional </w:t>
      </w:r>
      <w:r w:rsidR="00C37117">
        <w:rPr>
          <w:rFonts w:ascii="Arial" w:eastAsia="Times New Roman" w:hAnsi="Arial" w:cs="Arial"/>
          <w:sz w:val="23"/>
          <w:szCs w:val="23"/>
          <w:lang w:val="en"/>
        </w:rPr>
        <w:t xml:space="preserve">Administrators of Color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>Leadership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 Program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 xml:space="preserve">is intended 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to develop a pool of highly qualified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>Administrators of Color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, and to assist them in attaining high-level positions in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 xml:space="preserve">our 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community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>and technical college system</w:t>
      </w:r>
      <w:r w:rsidR="008A6B0C">
        <w:rPr>
          <w:rFonts w:ascii="Arial" w:eastAsia="Times New Roman" w:hAnsi="Arial" w:cs="Arial"/>
          <w:sz w:val="23"/>
          <w:szCs w:val="23"/>
          <w:lang w:val="en"/>
        </w:rPr>
        <w:t>, t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>hus creating a more robust pipeline to executive level positions.</w:t>
      </w:r>
    </w:p>
    <w:p w:rsidR="0039565B" w:rsidRPr="0039565B" w:rsidRDefault="0039565B" w:rsidP="0039565B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</w:pPr>
      <w:r w:rsidRPr="0039565B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>Program Type</w:t>
      </w:r>
    </w:p>
    <w:p w:rsidR="0039565B" w:rsidRPr="0039565B" w:rsidRDefault="00E12E6D" w:rsidP="0039565B">
      <w:pPr>
        <w:spacing w:before="100" w:beforeAutospacing="1" w:after="360" w:line="240" w:lineRule="auto"/>
        <w:rPr>
          <w:rFonts w:ascii="Arial" w:eastAsia="Times New Roman" w:hAnsi="Arial" w:cs="Arial"/>
          <w:sz w:val="23"/>
          <w:szCs w:val="23"/>
          <w:lang w:val="en"/>
        </w:rPr>
      </w:pPr>
      <w:r>
        <w:rPr>
          <w:rFonts w:ascii="Arial" w:eastAsia="Times New Roman" w:hAnsi="Arial" w:cs="Arial"/>
          <w:sz w:val="23"/>
          <w:szCs w:val="23"/>
          <w:lang w:val="en"/>
        </w:rPr>
        <w:t>The</w:t>
      </w:r>
      <w:r w:rsidR="0039565B" w:rsidRPr="0039565B">
        <w:rPr>
          <w:rFonts w:ascii="Arial" w:eastAsia="Times New Roman" w:hAnsi="Arial" w:cs="Arial"/>
          <w:sz w:val="23"/>
          <w:szCs w:val="23"/>
          <w:lang w:val="en"/>
        </w:rPr>
        <w:t xml:space="preserve"> program is designed for community college educators whose career interest focuses on assuming increasingly responsible administrative positions, with the ultimate goal of becoming an executive leader of a community college.</w:t>
      </w:r>
    </w:p>
    <w:p w:rsidR="0039565B" w:rsidRPr="0039565B" w:rsidRDefault="00C37117" w:rsidP="003956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 xml:space="preserve">Administrators of Color Leadership </w:t>
      </w:r>
      <w:r w:rsidR="0039565B" w:rsidRPr="0039565B">
        <w:rPr>
          <w:rFonts w:ascii="Arial" w:eastAsia="Times New Roman" w:hAnsi="Arial" w:cs="Arial"/>
          <w:sz w:val="21"/>
          <w:szCs w:val="21"/>
          <w:lang w:val="en"/>
        </w:rPr>
        <w:t xml:space="preserve">Program </w:t>
      </w:r>
    </w:p>
    <w:p w:rsidR="0039565B" w:rsidRPr="0039565B" w:rsidRDefault="0039565B" w:rsidP="0039565B">
      <w:pPr>
        <w:numPr>
          <w:ilvl w:val="1"/>
          <w:numId w:val="1"/>
        </w:num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sz w:val="21"/>
          <w:szCs w:val="21"/>
          <w:lang w:val="en"/>
        </w:rPr>
      </w:pPr>
      <w:r w:rsidRPr="0039565B">
        <w:rPr>
          <w:rFonts w:ascii="Arial" w:eastAsia="Times New Roman" w:hAnsi="Arial" w:cs="Arial"/>
          <w:sz w:val="21"/>
          <w:szCs w:val="21"/>
          <w:lang w:val="en"/>
        </w:rPr>
        <w:t xml:space="preserve">Designed for community college </w:t>
      </w:r>
      <w:r w:rsidR="00C37117">
        <w:rPr>
          <w:rFonts w:ascii="Arial" w:eastAsia="Times New Roman" w:hAnsi="Arial" w:cs="Arial"/>
          <w:sz w:val="21"/>
          <w:szCs w:val="21"/>
          <w:lang w:val="en"/>
        </w:rPr>
        <w:t xml:space="preserve">educators of color that hold </w:t>
      </w:r>
      <w:r w:rsidR="00C37117" w:rsidRPr="007E5407">
        <w:rPr>
          <w:rFonts w:ascii="Arial" w:eastAsia="Times New Roman" w:hAnsi="Arial" w:cs="Arial"/>
          <w:sz w:val="21"/>
          <w:szCs w:val="21"/>
          <w:lang w:val="en"/>
        </w:rPr>
        <w:t xml:space="preserve">Full Time Faculty or </w:t>
      </w:r>
      <w:r w:rsidRPr="007E5407">
        <w:rPr>
          <w:rFonts w:ascii="Arial" w:eastAsia="Times New Roman" w:hAnsi="Arial" w:cs="Arial"/>
          <w:sz w:val="21"/>
          <w:szCs w:val="21"/>
          <w:lang w:val="en"/>
        </w:rPr>
        <w:t>director position</w:t>
      </w:r>
      <w:r w:rsidR="00C37117" w:rsidRPr="007E5407">
        <w:rPr>
          <w:rFonts w:ascii="Arial" w:eastAsia="Times New Roman" w:hAnsi="Arial" w:cs="Arial"/>
          <w:sz w:val="21"/>
          <w:szCs w:val="21"/>
          <w:lang w:val="en"/>
        </w:rPr>
        <w:t>s</w:t>
      </w:r>
    </w:p>
    <w:p w:rsidR="0039565B" w:rsidRPr="0039565B" w:rsidRDefault="000F5982" w:rsidP="0039565B">
      <w:pPr>
        <w:numPr>
          <w:ilvl w:val="1"/>
          <w:numId w:val="1"/>
        </w:numPr>
        <w:spacing w:before="100" w:beforeAutospacing="1" w:after="100" w:afterAutospacing="1" w:line="240" w:lineRule="auto"/>
        <w:ind w:left="912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Expressed/Demonstrated a</w:t>
      </w:r>
      <w:r w:rsidR="00C37117">
        <w:rPr>
          <w:rFonts w:ascii="Arial" w:eastAsia="Times New Roman" w:hAnsi="Arial" w:cs="Arial"/>
          <w:sz w:val="21"/>
          <w:szCs w:val="21"/>
          <w:lang w:val="en"/>
        </w:rPr>
        <w:t xml:space="preserve">spirations to become a </w:t>
      </w:r>
      <w:r w:rsidR="0039565B" w:rsidRPr="0039565B">
        <w:rPr>
          <w:rFonts w:ascii="Arial" w:eastAsia="Times New Roman" w:hAnsi="Arial" w:cs="Arial"/>
          <w:sz w:val="21"/>
          <w:szCs w:val="21"/>
          <w:lang w:val="en"/>
        </w:rPr>
        <w:t xml:space="preserve">leader within the community </w:t>
      </w:r>
      <w:r w:rsidR="00C37117">
        <w:rPr>
          <w:rFonts w:ascii="Arial" w:eastAsia="Times New Roman" w:hAnsi="Arial" w:cs="Arial"/>
          <w:sz w:val="21"/>
          <w:szCs w:val="21"/>
          <w:lang w:val="en"/>
        </w:rPr>
        <w:t xml:space="preserve">and technical </w:t>
      </w:r>
      <w:r w:rsidR="0039565B" w:rsidRPr="0039565B">
        <w:rPr>
          <w:rFonts w:ascii="Arial" w:eastAsia="Times New Roman" w:hAnsi="Arial" w:cs="Arial"/>
          <w:sz w:val="21"/>
          <w:szCs w:val="21"/>
          <w:lang w:val="en"/>
        </w:rPr>
        <w:t>college system</w:t>
      </w:r>
    </w:p>
    <w:p w:rsidR="0039565B" w:rsidRPr="0039565B" w:rsidRDefault="0039565B" w:rsidP="0039565B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</w:pPr>
      <w:r w:rsidRPr="0039565B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>Components of the Year-Long Training Program</w:t>
      </w:r>
    </w:p>
    <w:p w:rsidR="0039565B" w:rsidRPr="0039565B" w:rsidRDefault="00E12E6D" w:rsidP="003956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Four face to face meetings</w:t>
      </w:r>
      <w:r w:rsidR="00E15656">
        <w:rPr>
          <w:rFonts w:ascii="Arial" w:eastAsia="Times New Roman" w:hAnsi="Arial" w:cs="Arial"/>
          <w:sz w:val="21"/>
          <w:szCs w:val="21"/>
          <w:lang w:val="en"/>
        </w:rPr>
        <w:t xml:space="preserve"> (summer, fall, winter and spring)</w:t>
      </w:r>
    </w:p>
    <w:p w:rsidR="0039565B" w:rsidRDefault="0039565B" w:rsidP="003956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39565B">
        <w:rPr>
          <w:rFonts w:ascii="Arial" w:eastAsia="Times New Roman" w:hAnsi="Arial" w:cs="Arial"/>
          <w:sz w:val="21"/>
          <w:szCs w:val="21"/>
          <w:lang w:val="en"/>
        </w:rPr>
        <w:t>Professional career plan preparation</w:t>
      </w:r>
    </w:p>
    <w:p w:rsidR="00C37117" w:rsidRPr="0039565B" w:rsidRDefault="00C37117" w:rsidP="003956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Critical Race Theory as the framework</w:t>
      </w:r>
    </w:p>
    <w:p w:rsidR="0039565B" w:rsidRPr="0039565B" w:rsidRDefault="0039565B" w:rsidP="00E12E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39565B">
        <w:rPr>
          <w:rFonts w:ascii="Arial" w:eastAsia="Times New Roman" w:hAnsi="Arial" w:cs="Arial"/>
          <w:sz w:val="21"/>
          <w:szCs w:val="21"/>
          <w:lang w:val="en"/>
        </w:rPr>
        <w:t>Mentoring</w:t>
      </w:r>
    </w:p>
    <w:p w:rsidR="0039565B" w:rsidRDefault="0039565B" w:rsidP="003956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39565B">
        <w:rPr>
          <w:rFonts w:ascii="Arial" w:eastAsia="Times New Roman" w:hAnsi="Arial" w:cs="Arial"/>
          <w:sz w:val="21"/>
          <w:szCs w:val="21"/>
          <w:lang w:val="en"/>
        </w:rPr>
        <w:t>Detailed assessment of leadership skills</w:t>
      </w:r>
    </w:p>
    <w:p w:rsidR="00C37117" w:rsidRPr="0039565B" w:rsidRDefault="00C37117" w:rsidP="003956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 xml:space="preserve">Connect and Network with </w:t>
      </w:r>
      <w:r w:rsidR="002401BB">
        <w:rPr>
          <w:rFonts w:ascii="Arial" w:eastAsia="Times New Roman" w:hAnsi="Arial" w:cs="Arial"/>
          <w:sz w:val="21"/>
          <w:szCs w:val="21"/>
          <w:lang w:val="en"/>
        </w:rPr>
        <w:t xml:space="preserve">System leaders and </w:t>
      </w:r>
      <w:r>
        <w:rPr>
          <w:rFonts w:ascii="Arial" w:eastAsia="Times New Roman" w:hAnsi="Arial" w:cs="Arial"/>
          <w:sz w:val="21"/>
          <w:szCs w:val="21"/>
          <w:lang w:val="en"/>
        </w:rPr>
        <w:t>other Administrators of Color</w:t>
      </w:r>
    </w:p>
    <w:p w:rsidR="0039565B" w:rsidRPr="0039565B" w:rsidRDefault="0039565B" w:rsidP="0039565B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</w:pPr>
      <w:r w:rsidRPr="0039565B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>Program Learning Outcomes</w:t>
      </w:r>
    </w:p>
    <w:p w:rsidR="0039565B" w:rsidRPr="0039565B" w:rsidRDefault="0039565B" w:rsidP="00E12E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39565B">
        <w:rPr>
          <w:rFonts w:ascii="Arial" w:eastAsia="Times New Roman" w:hAnsi="Arial" w:cs="Arial"/>
          <w:sz w:val="21"/>
          <w:szCs w:val="21"/>
          <w:lang w:val="en"/>
        </w:rPr>
        <w:t>Understand leadership competencies required of aspiring leaders</w:t>
      </w:r>
    </w:p>
    <w:p w:rsidR="0039565B" w:rsidRPr="0039565B" w:rsidRDefault="0039565B" w:rsidP="003956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39565B">
        <w:rPr>
          <w:rFonts w:ascii="Arial" w:eastAsia="Times New Roman" w:hAnsi="Arial" w:cs="Arial"/>
          <w:sz w:val="21"/>
          <w:szCs w:val="21"/>
          <w:lang w:val="en"/>
        </w:rPr>
        <w:t xml:space="preserve">Understand the role of critical race theory, cultural competence, equity, and diversity </w:t>
      </w:r>
      <w:r w:rsidR="000F5982">
        <w:rPr>
          <w:rFonts w:ascii="Arial" w:eastAsia="Times New Roman" w:hAnsi="Arial" w:cs="Arial"/>
          <w:sz w:val="21"/>
          <w:szCs w:val="21"/>
          <w:lang w:val="en"/>
        </w:rPr>
        <w:t xml:space="preserve">as </w:t>
      </w:r>
      <w:r w:rsidRPr="0039565B">
        <w:rPr>
          <w:rFonts w:ascii="Arial" w:eastAsia="Times New Roman" w:hAnsi="Arial" w:cs="Arial"/>
          <w:sz w:val="21"/>
          <w:szCs w:val="21"/>
          <w:lang w:val="en"/>
        </w:rPr>
        <w:t xml:space="preserve">related to </w:t>
      </w:r>
      <w:r w:rsidR="000F5982">
        <w:rPr>
          <w:rFonts w:ascii="Arial" w:eastAsia="Times New Roman" w:hAnsi="Arial" w:cs="Arial"/>
          <w:sz w:val="21"/>
          <w:szCs w:val="21"/>
          <w:lang w:val="en"/>
        </w:rPr>
        <w:t xml:space="preserve">leadership as </w:t>
      </w:r>
      <w:r w:rsidR="00E12E6D">
        <w:rPr>
          <w:rFonts w:ascii="Arial" w:eastAsia="Times New Roman" w:hAnsi="Arial" w:cs="Arial"/>
          <w:sz w:val="21"/>
          <w:szCs w:val="21"/>
          <w:lang w:val="en"/>
        </w:rPr>
        <w:t>Administrators of Color</w:t>
      </w:r>
    </w:p>
    <w:p w:rsidR="0039565B" w:rsidRPr="0039565B" w:rsidRDefault="0039565B" w:rsidP="003956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39565B">
        <w:rPr>
          <w:rFonts w:ascii="Arial" w:eastAsia="Times New Roman" w:hAnsi="Arial" w:cs="Arial"/>
          <w:sz w:val="21"/>
          <w:szCs w:val="21"/>
          <w:lang w:val="en"/>
        </w:rPr>
        <w:t xml:space="preserve">Understand the </w:t>
      </w:r>
      <w:r w:rsidR="002401BB">
        <w:rPr>
          <w:rFonts w:ascii="Arial" w:eastAsia="Times New Roman" w:hAnsi="Arial" w:cs="Arial"/>
          <w:sz w:val="21"/>
          <w:szCs w:val="21"/>
          <w:lang w:val="en"/>
        </w:rPr>
        <w:t xml:space="preserve">role of leadership in student success: </w:t>
      </w:r>
      <w:r w:rsidRPr="0039565B">
        <w:rPr>
          <w:rFonts w:ascii="Arial" w:eastAsia="Times New Roman" w:hAnsi="Arial" w:cs="Arial"/>
          <w:sz w:val="21"/>
          <w:szCs w:val="21"/>
          <w:lang w:val="en"/>
        </w:rPr>
        <w:t>challenges and opportunities</w:t>
      </w:r>
    </w:p>
    <w:p w:rsidR="0039565B" w:rsidRPr="0039565B" w:rsidRDefault="0039565B" w:rsidP="003956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39565B">
        <w:rPr>
          <w:rFonts w:ascii="Arial" w:eastAsia="Times New Roman" w:hAnsi="Arial" w:cs="Arial"/>
          <w:sz w:val="21"/>
          <w:szCs w:val="21"/>
          <w:lang w:val="en"/>
        </w:rPr>
        <w:t>Understand change</w:t>
      </w:r>
      <w:r w:rsidR="002401BB">
        <w:rPr>
          <w:rFonts w:ascii="Arial" w:eastAsia="Times New Roman" w:hAnsi="Arial" w:cs="Arial"/>
          <w:sz w:val="21"/>
          <w:szCs w:val="21"/>
          <w:lang w:val="en"/>
        </w:rPr>
        <w:t xml:space="preserve"> leadership</w:t>
      </w:r>
      <w:r w:rsidR="00E12E6D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  <w:r w:rsidR="00A114CE">
        <w:rPr>
          <w:rFonts w:ascii="Arial" w:eastAsia="Times New Roman" w:hAnsi="Arial" w:cs="Arial"/>
          <w:sz w:val="21"/>
          <w:szCs w:val="21"/>
          <w:lang w:val="en"/>
        </w:rPr>
        <w:t>within higher education</w:t>
      </w:r>
    </w:p>
    <w:p w:rsidR="0039565B" w:rsidRPr="0039565B" w:rsidRDefault="00A114CE" w:rsidP="003956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Understand</w:t>
      </w:r>
      <w:r w:rsidR="0039565B" w:rsidRPr="0039565B">
        <w:rPr>
          <w:rFonts w:ascii="Arial" w:eastAsia="Times New Roman" w:hAnsi="Arial" w:cs="Arial"/>
          <w:sz w:val="21"/>
          <w:szCs w:val="21"/>
          <w:lang w:val="en"/>
        </w:rPr>
        <w:t xml:space="preserve"> your own leadership</w:t>
      </w:r>
      <w:r w:rsidR="002401BB">
        <w:rPr>
          <w:rFonts w:ascii="Arial" w:eastAsia="Times New Roman" w:hAnsi="Arial" w:cs="Arial"/>
          <w:sz w:val="21"/>
          <w:szCs w:val="21"/>
          <w:lang w:val="en"/>
        </w:rPr>
        <w:t xml:space="preserve"> style and</w:t>
      </w:r>
      <w:r w:rsidR="0039565B" w:rsidRPr="0039565B">
        <w:rPr>
          <w:rFonts w:ascii="Arial" w:eastAsia="Times New Roman" w:hAnsi="Arial" w:cs="Arial"/>
          <w:sz w:val="21"/>
          <w:szCs w:val="21"/>
          <w:lang w:val="en"/>
        </w:rPr>
        <w:t xml:space="preserve"> capabilities, professional development needs, and develop a plan to achieve your desired career goal </w:t>
      </w:r>
    </w:p>
    <w:p w:rsidR="00E15656" w:rsidRDefault="00E15656" w:rsidP="0039565B">
      <w:pPr>
        <w:spacing w:after="240" w:line="240" w:lineRule="auto"/>
        <w:outlineLvl w:val="3"/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</w:pPr>
    </w:p>
    <w:p w:rsidR="00E15656" w:rsidRDefault="00E15656" w:rsidP="0039565B">
      <w:pPr>
        <w:spacing w:after="240" w:line="240" w:lineRule="auto"/>
        <w:outlineLvl w:val="3"/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</w:pPr>
    </w:p>
    <w:p w:rsidR="00034F95" w:rsidRDefault="00034F95" w:rsidP="0039565B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</w:pPr>
    </w:p>
    <w:p w:rsidR="007F5269" w:rsidRDefault="007F5269" w:rsidP="0039565B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</w:pPr>
    </w:p>
    <w:p w:rsidR="0039565B" w:rsidRPr="0039565B" w:rsidRDefault="0039565B" w:rsidP="0039565B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</w:pPr>
      <w:r w:rsidRPr="0039565B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>Conditions and Fees</w:t>
      </w:r>
    </w:p>
    <w:p w:rsidR="0039565B" w:rsidRPr="0039565B" w:rsidRDefault="0039565B" w:rsidP="0039565B">
      <w:pPr>
        <w:spacing w:before="100" w:beforeAutospacing="1" w:after="360" w:line="240" w:lineRule="auto"/>
        <w:rPr>
          <w:rFonts w:ascii="Arial" w:eastAsia="Times New Roman" w:hAnsi="Arial" w:cs="Arial"/>
          <w:sz w:val="23"/>
          <w:szCs w:val="23"/>
          <w:lang w:val="en"/>
        </w:rPr>
      </w:pPr>
      <w:r w:rsidRPr="007E5407">
        <w:rPr>
          <w:rFonts w:ascii="Arial" w:eastAsia="Times New Roman" w:hAnsi="Arial" w:cs="Arial"/>
          <w:sz w:val="23"/>
          <w:szCs w:val="23"/>
          <w:lang w:val="en"/>
        </w:rPr>
        <w:t xml:space="preserve">Tuition: </w:t>
      </w:r>
      <w:r w:rsidR="007F5269" w:rsidRPr="007E5407">
        <w:rPr>
          <w:rFonts w:ascii="Arial" w:eastAsia="Times New Roman" w:hAnsi="Arial" w:cs="Arial"/>
          <w:sz w:val="23"/>
          <w:szCs w:val="23"/>
          <w:lang w:val="en"/>
        </w:rPr>
        <w:t>$2,500</w:t>
      </w:r>
      <w:r w:rsidR="000F5982">
        <w:rPr>
          <w:rFonts w:ascii="Arial" w:eastAsia="Times New Roman" w:hAnsi="Arial" w:cs="Arial"/>
          <w:sz w:val="23"/>
          <w:szCs w:val="23"/>
          <w:lang w:val="en"/>
        </w:rPr>
        <w:t xml:space="preserve"> </w:t>
      </w:r>
    </w:p>
    <w:p w:rsidR="0039565B" w:rsidRPr="0039565B" w:rsidRDefault="0039565B" w:rsidP="003956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39565B">
        <w:rPr>
          <w:rFonts w:ascii="Arial" w:eastAsia="Times New Roman" w:hAnsi="Arial" w:cs="Arial"/>
          <w:sz w:val="21"/>
          <w:szCs w:val="21"/>
          <w:lang w:val="en"/>
        </w:rPr>
        <w:t>Tuition will cover participant costs for seminars, meals and materials</w:t>
      </w:r>
    </w:p>
    <w:p w:rsidR="0039565B" w:rsidRPr="0039565B" w:rsidRDefault="0039565B" w:rsidP="003956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39565B">
        <w:rPr>
          <w:rFonts w:ascii="Arial" w:eastAsia="Times New Roman" w:hAnsi="Arial" w:cs="Arial"/>
          <w:sz w:val="21"/>
          <w:szCs w:val="21"/>
          <w:lang w:val="en"/>
        </w:rPr>
        <w:t xml:space="preserve">Travel, </w:t>
      </w:r>
      <w:r w:rsidR="00E15656">
        <w:rPr>
          <w:rFonts w:ascii="Arial" w:eastAsia="Times New Roman" w:hAnsi="Arial" w:cs="Arial"/>
          <w:sz w:val="21"/>
          <w:szCs w:val="21"/>
          <w:lang w:val="en"/>
        </w:rPr>
        <w:t xml:space="preserve">lodging and </w:t>
      </w:r>
      <w:r w:rsidRPr="0039565B">
        <w:rPr>
          <w:rFonts w:ascii="Arial" w:eastAsia="Times New Roman" w:hAnsi="Arial" w:cs="Arial"/>
          <w:sz w:val="21"/>
          <w:szCs w:val="21"/>
          <w:lang w:val="en"/>
        </w:rPr>
        <w:t>incidentals and</w:t>
      </w:r>
      <w:r w:rsidR="00E15656">
        <w:rPr>
          <w:rFonts w:ascii="Arial" w:eastAsia="Times New Roman" w:hAnsi="Arial" w:cs="Arial"/>
          <w:sz w:val="21"/>
          <w:szCs w:val="21"/>
          <w:lang w:val="en"/>
        </w:rPr>
        <w:t xml:space="preserve"> other </w:t>
      </w:r>
      <w:r w:rsidRPr="0039565B">
        <w:rPr>
          <w:rFonts w:ascii="Arial" w:eastAsia="Times New Roman" w:hAnsi="Arial" w:cs="Arial"/>
          <w:sz w:val="21"/>
          <w:szCs w:val="21"/>
          <w:lang w:val="en"/>
        </w:rPr>
        <w:t>cost</w:t>
      </w:r>
      <w:r w:rsidR="00E15656">
        <w:rPr>
          <w:rFonts w:ascii="Arial" w:eastAsia="Times New Roman" w:hAnsi="Arial" w:cs="Arial"/>
          <w:sz w:val="21"/>
          <w:szCs w:val="21"/>
          <w:lang w:val="en"/>
        </w:rPr>
        <w:t>s</w:t>
      </w:r>
      <w:r w:rsidRPr="0039565B">
        <w:rPr>
          <w:rFonts w:ascii="Arial" w:eastAsia="Times New Roman" w:hAnsi="Arial" w:cs="Arial"/>
          <w:sz w:val="21"/>
          <w:szCs w:val="21"/>
          <w:lang w:val="en"/>
        </w:rPr>
        <w:t xml:space="preserve"> of attending must be covered by the </w:t>
      </w:r>
      <w:r w:rsidR="00E15656">
        <w:rPr>
          <w:rFonts w:ascii="Arial" w:eastAsia="Times New Roman" w:hAnsi="Arial" w:cs="Arial"/>
          <w:sz w:val="21"/>
          <w:szCs w:val="21"/>
          <w:lang w:val="en"/>
        </w:rPr>
        <w:t xml:space="preserve">  </w:t>
      </w:r>
      <w:r w:rsidRPr="0039565B">
        <w:rPr>
          <w:rFonts w:ascii="Arial" w:eastAsia="Times New Roman" w:hAnsi="Arial" w:cs="Arial"/>
          <w:sz w:val="21"/>
          <w:szCs w:val="21"/>
          <w:lang w:val="en"/>
        </w:rPr>
        <w:t>participant or sponsoring institution</w:t>
      </w:r>
    </w:p>
    <w:p w:rsidR="0039565B" w:rsidRPr="0039565B" w:rsidRDefault="0039565B" w:rsidP="003956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39565B">
        <w:rPr>
          <w:rFonts w:ascii="Arial" w:eastAsia="Times New Roman" w:hAnsi="Arial" w:cs="Arial"/>
          <w:sz w:val="21"/>
          <w:szCs w:val="21"/>
          <w:lang w:val="en"/>
        </w:rPr>
        <w:t>Candidates must agree to attend all sessions, and must receive a commitment from the appropriate supervisors for participation</w:t>
      </w:r>
    </w:p>
    <w:p w:rsidR="0039565B" w:rsidRPr="0039565B" w:rsidRDefault="0039565B" w:rsidP="003956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39565B">
        <w:rPr>
          <w:rFonts w:ascii="Arial" w:eastAsia="Times New Roman" w:hAnsi="Arial" w:cs="Arial"/>
          <w:sz w:val="21"/>
          <w:szCs w:val="21"/>
          <w:lang w:val="en"/>
        </w:rPr>
        <w:t>Payment due upon program acceptance</w:t>
      </w:r>
    </w:p>
    <w:p w:rsidR="0039565B" w:rsidRPr="0039565B" w:rsidRDefault="0039565B" w:rsidP="0039565B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</w:pPr>
      <w:r w:rsidRPr="0039565B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>Eligibility</w:t>
      </w:r>
    </w:p>
    <w:p w:rsidR="0039565B" w:rsidRPr="0039565B" w:rsidRDefault="00C37117" w:rsidP="003956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 xml:space="preserve">Currently a </w:t>
      </w:r>
      <w:r w:rsidR="00E12E6D">
        <w:rPr>
          <w:rFonts w:ascii="Arial" w:eastAsia="Times New Roman" w:hAnsi="Arial" w:cs="Arial"/>
          <w:sz w:val="21"/>
          <w:szCs w:val="21"/>
          <w:lang w:val="en"/>
        </w:rPr>
        <w:t xml:space="preserve">Full Time Faculty </w:t>
      </w:r>
      <w:r>
        <w:rPr>
          <w:rFonts w:ascii="Arial" w:eastAsia="Times New Roman" w:hAnsi="Arial" w:cs="Arial"/>
          <w:sz w:val="21"/>
          <w:szCs w:val="21"/>
          <w:lang w:val="en"/>
        </w:rPr>
        <w:t xml:space="preserve">member </w:t>
      </w:r>
      <w:r w:rsidR="00E12E6D">
        <w:rPr>
          <w:rFonts w:ascii="Arial" w:eastAsia="Times New Roman" w:hAnsi="Arial" w:cs="Arial"/>
          <w:sz w:val="21"/>
          <w:szCs w:val="21"/>
          <w:lang w:val="en"/>
        </w:rPr>
        <w:t>or be in a Director position</w:t>
      </w:r>
      <w:r>
        <w:rPr>
          <w:rFonts w:ascii="Arial" w:eastAsia="Times New Roman" w:hAnsi="Arial" w:cs="Arial"/>
          <w:sz w:val="21"/>
          <w:szCs w:val="21"/>
          <w:lang w:val="en"/>
        </w:rPr>
        <w:t xml:space="preserve"> in Washington’s Community and Technical College system</w:t>
      </w:r>
      <w:r w:rsidR="0039565B" w:rsidRPr="0039565B">
        <w:rPr>
          <w:rFonts w:ascii="Arial" w:eastAsia="Times New Roman" w:hAnsi="Arial" w:cs="Arial"/>
          <w:sz w:val="21"/>
          <w:szCs w:val="21"/>
          <w:lang w:val="en"/>
        </w:rPr>
        <w:t xml:space="preserve"> and aspire to become </w:t>
      </w:r>
      <w:r w:rsidR="00E12E6D">
        <w:rPr>
          <w:rFonts w:ascii="Arial" w:eastAsia="Times New Roman" w:hAnsi="Arial" w:cs="Arial"/>
          <w:sz w:val="21"/>
          <w:szCs w:val="21"/>
          <w:lang w:val="en"/>
        </w:rPr>
        <w:t xml:space="preserve">a dean or associate dean. </w:t>
      </w:r>
    </w:p>
    <w:p w:rsidR="0039565B" w:rsidRPr="0039565B" w:rsidRDefault="0039565B" w:rsidP="0039565B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</w:pPr>
      <w:r w:rsidRPr="0039565B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>Mandatory Attendance and Participation of Each Program Component</w:t>
      </w:r>
    </w:p>
    <w:p w:rsidR="00E15656" w:rsidRPr="0039565B" w:rsidRDefault="00E15656" w:rsidP="00E156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Must attend all four (4)</w:t>
      </w:r>
      <w:r w:rsidR="0039565B" w:rsidRPr="0039565B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"/>
        </w:rPr>
        <w:t>meeting</w:t>
      </w:r>
      <w:r w:rsidR="00991902">
        <w:rPr>
          <w:rFonts w:ascii="Arial" w:eastAsia="Times New Roman" w:hAnsi="Arial" w:cs="Arial"/>
          <w:sz w:val="21"/>
          <w:szCs w:val="21"/>
          <w:lang w:val="en"/>
        </w:rPr>
        <w:t xml:space="preserve"> dates</w:t>
      </w:r>
      <w:r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  <w:r w:rsidR="0039565B" w:rsidRPr="0039565B">
        <w:rPr>
          <w:rFonts w:ascii="Arial" w:eastAsia="Times New Roman" w:hAnsi="Arial" w:cs="Arial"/>
          <w:sz w:val="21"/>
          <w:szCs w:val="21"/>
          <w:lang w:val="en"/>
        </w:rPr>
        <w:t xml:space="preserve">to receive a certificate of completion </w:t>
      </w:r>
    </w:p>
    <w:p w:rsidR="0039565B" w:rsidRPr="0039565B" w:rsidRDefault="00E15656" w:rsidP="003956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 xml:space="preserve">Must </w:t>
      </w:r>
      <w:r w:rsidR="0039565B" w:rsidRPr="0039565B">
        <w:rPr>
          <w:rFonts w:ascii="Arial" w:eastAsia="Times New Roman" w:hAnsi="Arial" w:cs="Arial"/>
          <w:sz w:val="21"/>
          <w:szCs w:val="21"/>
          <w:lang w:val="en"/>
        </w:rPr>
        <w:t xml:space="preserve">maintain regular online communication with </w:t>
      </w:r>
      <w:r>
        <w:rPr>
          <w:rFonts w:ascii="Arial" w:eastAsia="Times New Roman" w:hAnsi="Arial" w:cs="Arial"/>
          <w:sz w:val="21"/>
          <w:szCs w:val="21"/>
          <w:lang w:val="en"/>
        </w:rPr>
        <w:t>their Mentor(s)</w:t>
      </w:r>
      <w:r w:rsidR="0039565B" w:rsidRPr="0039565B">
        <w:rPr>
          <w:rFonts w:ascii="Arial" w:eastAsia="Times New Roman" w:hAnsi="Arial" w:cs="Arial"/>
          <w:sz w:val="21"/>
          <w:szCs w:val="21"/>
          <w:lang w:val="en"/>
        </w:rPr>
        <w:t xml:space="preserve"> and other </w:t>
      </w:r>
      <w:r>
        <w:rPr>
          <w:rFonts w:ascii="Arial" w:eastAsia="Times New Roman" w:hAnsi="Arial" w:cs="Arial"/>
          <w:sz w:val="21"/>
          <w:szCs w:val="21"/>
          <w:lang w:val="en"/>
        </w:rPr>
        <w:t>participants</w:t>
      </w:r>
    </w:p>
    <w:p w:rsidR="0039565B" w:rsidRPr="0039565B" w:rsidRDefault="00E15656" w:rsidP="003956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M</w:t>
      </w:r>
      <w:r w:rsidR="0039565B" w:rsidRPr="0039565B">
        <w:rPr>
          <w:rFonts w:ascii="Arial" w:eastAsia="Times New Roman" w:hAnsi="Arial" w:cs="Arial"/>
          <w:sz w:val="21"/>
          <w:szCs w:val="21"/>
          <w:lang w:val="en"/>
        </w:rPr>
        <w:t xml:space="preserve">ust complete a group </w:t>
      </w:r>
      <w:r>
        <w:rPr>
          <w:rFonts w:ascii="Arial" w:eastAsia="Times New Roman" w:hAnsi="Arial" w:cs="Arial"/>
          <w:sz w:val="21"/>
          <w:szCs w:val="21"/>
          <w:lang w:val="en"/>
        </w:rPr>
        <w:t xml:space="preserve">case study </w:t>
      </w:r>
      <w:r w:rsidR="0039565B" w:rsidRPr="0039565B">
        <w:rPr>
          <w:rFonts w:ascii="Arial" w:eastAsia="Times New Roman" w:hAnsi="Arial" w:cs="Arial"/>
          <w:sz w:val="21"/>
          <w:szCs w:val="21"/>
          <w:lang w:val="en"/>
        </w:rPr>
        <w:t>assignment</w:t>
      </w:r>
    </w:p>
    <w:p w:rsidR="0039565B" w:rsidRPr="0039565B" w:rsidRDefault="00E15656" w:rsidP="003956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M</w:t>
      </w:r>
      <w:r w:rsidR="0039565B" w:rsidRPr="0039565B">
        <w:rPr>
          <w:rFonts w:ascii="Arial" w:eastAsia="Times New Roman" w:hAnsi="Arial" w:cs="Arial"/>
          <w:sz w:val="21"/>
          <w:szCs w:val="21"/>
          <w:lang w:val="en"/>
        </w:rPr>
        <w:t>ust participate in ongoing professional development</w:t>
      </w:r>
    </w:p>
    <w:p w:rsidR="0039565B" w:rsidRDefault="007125E3" w:rsidP="003956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Must</w:t>
      </w:r>
      <w:r w:rsidR="0039565B" w:rsidRPr="0039565B">
        <w:rPr>
          <w:rFonts w:ascii="Arial" w:eastAsia="Times New Roman" w:hAnsi="Arial" w:cs="Arial"/>
          <w:sz w:val="21"/>
          <w:szCs w:val="21"/>
          <w:lang w:val="en"/>
        </w:rPr>
        <w:t xml:space="preserve"> create a career plan and complete a detailed leadership skills assessment</w:t>
      </w:r>
    </w:p>
    <w:p w:rsidR="00E15656" w:rsidRPr="007E5407" w:rsidRDefault="00BF5AFE" w:rsidP="00E156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7"/>
          <w:szCs w:val="27"/>
          <w:lang w:val="en"/>
        </w:rPr>
      </w:pPr>
      <w:r w:rsidRPr="007E5407">
        <w:rPr>
          <w:rFonts w:ascii="Arial" w:eastAsia="Times New Roman" w:hAnsi="Arial" w:cs="Arial"/>
          <w:b/>
          <w:sz w:val="27"/>
          <w:szCs w:val="27"/>
          <w:lang w:val="en"/>
        </w:rPr>
        <w:t>Meeting Dates</w:t>
      </w:r>
    </w:p>
    <w:p w:rsidR="00E15656" w:rsidRPr="00905C73" w:rsidRDefault="00E15656" w:rsidP="00E15656">
      <w:pPr>
        <w:rPr>
          <w:b/>
        </w:rPr>
      </w:pPr>
      <w:r w:rsidRPr="00BF5AFE">
        <w:rPr>
          <w:b/>
          <w:sz w:val="28"/>
          <w:szCs w:val="28"/>
        </w:rPr>
        <w:t>Summer</w:t>
      </w:r>
      <w:r w:rsidRPr="00905C73">
        <w:rPr>
          <w:b/>
        </w:rPr>
        <w:t xml:space="preserve"> </w:t>
      </w:r>
    </w:p>
    <w:p w:rsidR="00E15656" w:rsidRDefault="007125E3" w:rsidP="00E15656">
      <w:pPr>
        <w:pStyle w:val="ListParagraph"/>
        <w:numPr>
          <w:ilvl w:val="0"/>
          <w:numId w:val="9"/>
        </w:numPr>
      </w:pPr>
      <w:r w:rsidRPr="007E5407">
        <w:t>August 13</w:t>
      </w:r>
      <w:r w:rsidR="00E15656" w:rsidRPr="007E5407">
        <w:t>-15</w:t>
      </w:r>
      <w:r w:rsidR="00E15656">
        <w:t xml:space="preserve"> then join the CTCLDA </w:t>
      </w:r>
      <w:r w:rsidR="00E15656" w:rsidRPr="00E15656">
        <w:rPr>
          <w:b/>
        </w:rPr>
        <w:t>(Spokane)</w:t>
      </w:r>
    </w:p>
    <w:p w:rsidR="00E15656" w:rsidRPr="00BF5AFE" w:rsidRDefault="00E15656" w:rsidP="00E15656">
      <w:pPr>
        <w:rPr>
          <w:b/>
          <w:sz w:val="28"/>
          <w:szCs w:val="28"/>
        </w:rPr>
      </w:pPr>
      <w:r w:rsidRPr="00BF5AFE">
        <w:rPr>
          <w:b/>
          <w:sz w:val="28"/>
          <w:szCs w:val="28"/>
        </w:rPr>
        <w:t>Fall</w:t>
      </w:r>
    </w:p>
    <w:p w:rsidR="00E15656" w:rsidRDefault="00E15656" w:rsidP="00E15656">
      <w:pPr>
        <w:pStyle w:val="ListParagraph"/>
        <w:numPr>
          <w:ilvl w:val="0"/>
          <w:numId w:val="9"/>
        </w:numPr>
      </w:pPr>
      <w:r w:rsidRPr="007E5407">
        <w:t>October 30</w:t>
      </w:r>
      <w:r w:rsidRPr="007E5407">
        <w:rPr>
          <w:vertAlign w:val="superscript"/>
        </w:rPr>
        <w:t>th</w:t>
      </w:r>
      <w:r w:rsidRPr="007E5407">
        <w:t>-31</w:t>
      </w:r>
      <w:r w:rsidRPr="007E5407">
        <w:rPr>
          <w:vertAlign w:val="superscript"/>
        </w:rPr>
        <w:t>st</w:t>
      </w:r>
      <w:r>
        <w:t xml:space="preserve"> then join </w:t>
      </w:r>
      <w:r w:rsidR="00A87F56">
        <w:t xml:space="preserve">the </w:t>
      </w:r>
      <w:r>
        <w:t>F</w:t>
      </w:r>
      <w:r w:rsidR="00A87F56">
        <w:t xml:space="preserve">aculty and Staff of Color Conference </w:t>
      </w:r>
      <w:r w:rsidR="007E5407">
        <w:rPr>
          <w:b/>
        </w:rPr>
        <w:t>(</w:t>
      </w:r>
      <w:proofErr w:type="spellStart"/>
      <w:r w:rsidR="007E5407">
        <w:rPr>
          <w:b/>
        </w:rPr>
        <w:t>Semia</w:t>
      </w:r>
      <w:r w:rsidR="00C96417">
        <w:rPr>
          <w:b/>
        </w:rPr>
        <w:t>h</w:t>
      </w:r>
      <w:r w:rsidRPr="00E15656">
        <w:rPr>
          <w:b/>
        </w:rPr>
        <w:t>moo</w:t>
      </w:r>
      <w:proofErr w:type="spellEnd"/>
      <w:r w:rsidRPr="00E15656">
        <w:rPr>
          <w:b/>
        </w:rPr>
        <w:t>)</w:t>
      </w:r>
    </w:p>
    <w:p w:rsidR="00E15656" w:rsidRPr="00BF5AFE" w:rsidRDefault="00E15656" w:rsidP="00E15656">
      <w:pPr>
        <w:rPr>
          <w:b/>
          <w:sz w:val="28"/>
          <w:szCs w:val="28"/>
        </w:rPr>
      </w:pPr>
      <w:r w:rsidRPr="00BF5AFE">
        <w:rPr>
          <w:b/>
          <w:sz w:val="28"/>
          <w:szCs w:val="28"/>
        </w:rPr>
        <w:t>Winter</w:t>
      </w:r>
    </w:p>
    <w:p w:rsidR="00E15656" w:rsidRDefault="00E15656" w:rsidP="00E15656">
      <w:pPr>
        <w:pStyle w:val="ListParagraph"/>
        <w:numPr>
          <w:ilvl w:val="0"/>
          <w:numId w:val="9"/>
        </w:numPr>
      </w:pPr>
      <w:r w:rsidRPr="007E5407">
        <w:t>January 24</w:t>
      </w:r>
      <w:r>
        <w:t xml:space="preserve"> (Thursday) then join the </w:t>
      </w:r>
      <w:r w:rsidR="00034F95">
        <w:t xml:space="preserve">Cross-Institutional </w:t>
      </w:r>
      <w:r>
        <w:t xml:space="preserve">Faculty of Color </w:t>
      </w:r>
      <w:r w:rsidR="00034F95">
        <w:t xml:space="preserve">Mentorship Program </w:t>
      </w:r>
      <w:r>
        <w:t xml:space="preserve">on </w:t>
      </w:r>
      <w:r w:rsidRPr="007E5407">
        <w:t>January 25</w:t>
      </w:r>
      <w:r>
        <w:t xml:space="preserve"> </w:t>
      </w:r>
      <w:r w:rsidRPr="00E15656">
        <w:rPr>
          <w:b/>
        </w:rPr>
        <w:t>(Tacoma)</w:t>
      </w:r>
    </w:p>
    <w:p w:rsidR="00E15656" w:rsidRPr="00BF5AFE" w:rsidRDefault="00E15656" w:rsidP="00E15656">
      <w:pPr>
        <w:rPr>
          <w:b/>
          <w:sz w:val="28"/>
          <w:szCs w:val="28"/>
        </w:rPr>
      </w:pPr>
      <w:r w:rsidRPr="00BF5AFE">
        <w:rPr>
          <w:b/>
          <w:sz w:val="28"/>
          <w:szCs w:val="28"/>
        </w:rPr>
        <w:t>Spring</w:t>
      </w:r>
    </w:p>
    <w:p w:rsidR="00E15656" w:rsidRDefault="00E15656" w:rsidP="00E15656">
      <w:pPr>
        <w:pStyle w:val="ListParagraph"/>
        <w:numPr>
          <w:ilvl w:val="0"/>
          <w:numId w:val="9"/>
        </w:numPr>
      </w:pPr>
      <w:r w:rsidRPr="007E5407">
        <w:t>May 2</w:t>
      </w:r>
      <w:r w:rsidRPr="007E5407">
        <w:rPr>
          <w:vertAlign w:val="superscript"/>
        </w:rPr>
        <w:t>nd</w:t>
      </w:r>
      <w:r w:rsidRPr="007E5407">
        <w:t xml:space="preserve"> and 3</w:t>
      </w:r>
      <w:r w:rsidRPr="007E5407">
        <w:rPr>
          <w:vertAlign w:val="superscript"/>
        </w:rPr>
        <w:t>rd</w:t>
      </w:r>
      <w:r>
        <w:t xml:space="preserve"> (Thursday and Friday) </w:t>
      </w:r>
      <w:r w:rsidR="00FE5BDB">
        <w:rPr>
          <w:b/>
        </w:rPr>
        <w:t>TBD</w:t>
      </w:r>
    </w:p>
    <w:p w:rsidR="00E15656" w:rsidRDefault="00E15656" w:rsidP="00E156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</w:p>
    <w:p w:rsidR="00012DAB" w:rsidRDefault="00496467" w:rsidP="00E156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 xml:space="preserve">  </w:t>
      </w:r>
    </w:p>
    <w:p w:rsidR="00C37117" w:rsidRPr="0039565B" w:rsidRDefault="00C37117" w:rsidP="00C37117">
      <w:pPr>
        <w:spacing w:after="18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</w:pPr>
      <w:r w:rsidRPr="00C37117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lastRenderedPageBreak/>
        <w:t>Apply Now!</w:t>
      </w:r>
    </w:p>
    <w:p w:rsidR="0039565B" w:rsidRPr="0039565B" w:rsidRDefault="0039565B" w:rsidP="0039565B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</w:pPr>
      <w:r w:rsidRPr="0039565B">
        <w:rPr>
          <w:rFonts w:ascii="Arial" w:eastAsia="Times New Roman" w:hAnsi="Arial" w:cs="Arial"/>
          <w:b/>
          <w:bCs/>
          <w:color w:val="000000"/>
          <w:sz w:val="27"/>
          <w:szCs w:val="27"/>
          <w:lang w:val="en"/>
        </w:rPr>
        <w:t>To Submit a Complete Application</w:t>
      </w:r>
    </w:p>
    <w:p w:rsidR="0039565B" w:rsidRPr="0039565B" w:rsidRDefault="0039565B" w:rsidP="0039565B">
      <w:pPr>
        <w:spacing w:before="100" w:beforeAutospacing="1" w:after="360" w:line="240" w:lineRule="auto"/>
        <w:rPr>
          <w:rFonts w:ascii="Arial" w:eastAsia="Times New Roman" w:hAnsi="Arial" w:cs="Arial"/>
          <w:sz w:val="23"/>
          <w:szCs w:val="23"/>
          <w:lang w:val="en"/>
        </w:rPr>
      </w:pPr>
      <w:r w:rsidRPr="0039565B">
        <w:rPr>
          <w:rFonts w:ascii="Arial" w:eastAsia="Times New Roman" w:hAnsi="Arial" w:cs="Arial"/>
          <w:b/>
          <w:bCs/>
          <w:sz w:val="23"/>
          <w:szCs w:val="23"/>
          <w:lang w:val="en"/>
        </w:rPr>
        <w:t>STEP 1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 - Complete </w:t>
      </w:r>
      <w:r w:rsidR="00B24455">
        <w:rPr>
          <w:rFonts w:ascii="Arial" w:eastAsia="Times New Roman" w:hAnsi="Arial" w:cs="Arial"/>
          <w:sz w:val="23"/>
          <w:szCs w:val="23"/>
          <w:lang w:val="en"/>
        </w:rPr>
        <w:t>Electronic</w:t>
      </w:r>
      <w:r w:rsidR="00037E80">
        <w:rPr>
          <w:rFonts w:ascii="Arial" w:eastAsia="Times New Roman" w:hAnsi="Arial" w:cs="Arial"/>
          <w:sz w:val="23"/>
          <w:szCs w:val="23"/>
          <w:lang w:val="en"/>
        </w:rPr>
        <w:t xml:space="preserve"> Application Form </w:t>
      </w:r>
    </w:p>
    <w:p w:rsidR="0039565B" w:rsidRPr="0039565B" w:rsidRDefault="0039565B" w:rsidP="0039565B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1"/>
          <w:szCs w:val="21"/>
          <w:lang w:val="en"/>
        </w:rPr>
      </w:pPr>
      <w:r w:rsidRPr="0039565B">
        <w:rPr>
          <w:rFonts w:ascii="Arial" w:eastAsia="Times New Roman" w:hAnsi="Arial" w:cs="Arial"/>
          <w:sz w:val="21"/>
          <w:szCs w:val="21"/>
          <w:lang w:val="en"/>
        </w:rPr>
        <w:t>Personal statement of educational philosophy and career aspirations (500-750 words)</w:t>
      </w:r>
    </w:p>
    <w:p w:rsidR="0039565B" w:rsidRDefault="0039565B" w:rsidP="0039565B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1"/>
          <w:szCs w:val="21"/>
          <w:lang w:val="en"/>
        </w:rPr>
      </w:pPr>
      <w:r w:rsidRPr="0039565B">
        <w:rPr>
          <w:rFonts w:ascii="Arial" w:eastAsia="Times New Roman" w:hAnsi="Arial" w:cs="Arial"/>
          <w:sz w:val="21"/>
          <w:szCs w:val="21"/>
          <w:lang w:val="en"/>
        </w:rPr>
        <w:t>Print ready photo</w:t>
      </w:r>
    </w:p>
    <w:p w:rsidR="00037E80" w:rsidRPr="0039565B" w:rsidRDefault="00037E80" w:rsidP="0039565B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Resume</w:t>
      </w:r>
    </w:p>
    <w:p w:rsidR="0039565B" w:rsidRPr="0039565B" w:rsidRDefault="00C37117" w:rsidP="0039565B">
      <w:pPr>
        <w:spacing w:before="100" w:beforeAutospacing="1" w:after="360" w:line="240" w:lineRule="auto"/>
        <w:rPr>
          <w:rFonts w:ascii="Arial" w:eastAsia="Times New Roman" w:hAnsi="Arial" w:cs="Arial"/>
          <w:sz w:val="23"/>
          <w:szCs w:val="23"/>
          <w:lang w:val="en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en"/>
        </w:rPr>
        <w:t>STEP 2</w:t>
      </w:r>
      <w:r w:rsidR="0039565B" w:rsidRPr="0039565B">
        <w:rPr>
          <w:rFonts w:ascii="Arial" w:eastAsia="Times New Roman" w:hAnsi="Arial" w:cs="Arial"/>
          <w:sz w:val="23"/>
          <w:szCs w:val="23"/>
          <w:lang w:val="en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en"/>
        </w:rPr>
        <w:t>–</w:t>
      </w:r>
      <w:r w:rsidR="0039565B" w:rsidRPr="0039565B">
        <w:rPr>
          <w:rFonts w:ascii="Arial" w:eastAsia="Times New Roman" w:hAnsi="Arial" w:cs="Arial"/>
          <w:sz w:val="23"/>
          <w:szCs w:val="23"/>
          <w:lang w:val="en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en"/>
        </w:rPr>
        <w:t xml:space="preserve">E-mail </w:t>
      </w:r>
      <w:bookmarkStart w:id="0" w:name="_GoBack"/>
      <w:bookmarkEnd w:id="0"/>
      <w:r w:rsidR="00CD5781">
        <w:rPr>
          <w:rFonts w:ascii="Arial" w:eastAsia="Times New Roman" w:hAnsi="Arial" w:cs="Arial"/>
          <w:sz w:val="23"/>
          <w:szCs w:val="23"/>
          <w:lang w:val="en"/>
        </w:rPr>
        <w:t xml:space="preserve">President or </w:t>
      </w:r>
      <w:r w:rsidR="0039565B" w:rsidRPr="0039565B">
        <w:rPr>
          <w:rFonts w:ascii="Arial" w:eastAsia="Times New Roman" w:hAnsi="Arial" w:cs="Arial"/>
          <w:sz w:val="23"/>
          <w:szCs w:val="23"/>
          <w:lang w:val="en"/>
        </w:rPr>
        <w:t xml:space="preserve">Supervisor Letter of Recommendation to </w:t>
      </w:r>
      <w:hyperlink r:id="rId5" w:history="1">
        <w:r w:rsidRPr="00ED090D">
          <w:rPr>
            <w:rStyle w:val="Hyperlink"/>
            <w:rFonts w:ascii="Arial" w:eastAsia="Times New Roman" w:hAnsi="Arial" w:cs="Arial"/>
            <w:sz w:val="23"/>
            <w:szCs w:val="23"/>
            <w:lang w:val="en"/>
          </w:rPr>
          <w:t>areyna@rtc.edu</w:t>
        </w:r>
      </w:hyperlink>
      <w:r w:rsidR="000F7850">
        <w:rPr>
          <w:rFonts w:ascii="Arial" w:eastAsia="Times New Roman" w:hAnsi="Arial" w:cs="Arial"/>
          <w:sz w:val="23"/>
          <w:szCs w:val="23"/>
          <w:lang w:val="en"/>
        </w:rPr>
        <w:t xml:space="preserve"> </w:t>
      </w:r>
    </w:p>
    <w:p w:rsidR="0039565B" w:rsidRPr="0039565B" w:rsidRDefault="0039565B" w:rsidP="0039565B">
      <w:pPr>
        <w:spacing w:before="100" w:beforeAutospacing="1" w:after="360" w:line="240" w:lineRule="auto"/>
        <w:rPr>
          <w:rFonts w:ascii="Arial" w:eastAsia="Times New Roman" w:hAnsi="Arial" w:cs="Arial"/>
          <w:sz w:val="23"/>
          <w:szCs w:val="23"/>
          <w:lang w:val="en"/>
        </w:rPr>
      </w:pP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This is a letter of recommendation from the candidate's supervisor assessing the potential for higher level leadership positions in the community </w:t>
      </w:r>
      <w:r w:rsidR="007E5407">
        <w:rPr>
          <w:rFonts w:ascii="Arial" w:eastAsia="Times New Roman" w:hAnsi="Arial" w:cs="Arial"/>
          <w:sz w:val="23"/>
          <w:szCs w:val="23"/>
          <w:lang w:val="en"/>
        </w:rPr>
        <w:t xml:space="preserve">and technical 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>college setting and assuring the college's support for the candidate's participation in all components of the program.  </w:t>
      </w:r>
    </w:p>
    <w:p w:rsidR="0039565B" w:rsidRPr="0039565B" w:rsidRDefault="0039565B" w:rsidP="0039565B">
      <w:pPr>
        <w:spacing w:before="100" w:beforeAutospacing="1" w:after="360" w:line="240" w:lineRule="auto"/>
        <w:rPr>
          <w:rFonts w:ascii="Arial" w:eastAsia="Times New Roman" w:hAnsi="Arial" w:cs="Arial"/>
          <w:sz w:val="23"/>
          <w:szCs w:val="23"/>
          <w:lang w:val="en"/>
        </w:rPr>
      </w:pPr>
      <w:r w:rsidRPr="0039565B">
        <w:rPr>
          <w:rFonts w:ascii="Arial" w:eastAsia="Times New Roman" w:hAnsi="Arial" w:cs="Arial"/>
          <w:sz w:val="23"/>
          <w:szCs w:val="23"/>
          <w:lang w:val="en"/>
        </w:rPr>
        <w:t>Early application is advised. Applications will be a</w:t>
      </w:r>
      <w:r w:rsidR="00C37117">
        <w:rPr>
          <w:rFonts w:ascii="Arial" w:eastAsia="Times New Roman" w:hAnsi="Arial" w:cs="Arial"/>
          <w:sz w:val="23"/>
          <w:szCs w:val="23"/>
          <w:lang w:val="en"/>
        </w:rPr>
        <w:t xml:space="preserve">ccepted until </w:t>
      </w:r>
      <w:r w:rsidR="00FE5BDB">
        <w:rPr>
          <w:rFonts w:ascii="Arial" w:eastAsia="Times New Roman" w:hAnsi="Arial" w:cs="Arial"/>
          <w:sz w:val="23"/>
          <w:szCs w:val="23"/>
          <w:lang w:val="en"/>
        </w:rPr>
        <w:t>June 18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>, 2018 or until the 2018</w:t>
      </w:r>
      <w:r w:rsidR="007125E3">
        <w:rPr>
          <w:rFonts w:ascii="Arial" w:eastAsia="Times New Roman" w:hAnsi="Arial" w:cs="Arial"/>
          <w:sz w:val="23"/>
          <w:szCs w:val="23"/>
          <w:lang w:val="en"/>
        </w:rPr>
        <w:t>-19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 Class is filled.</w:t>
      </w:r>
    </w:p>
    <w:p w:rsidR="0039565B" w:rsidRPr="0039565B" w:rsidRDefault="0039565B" w:rsidP="0039565B">
      <w:pPr>
        <w:spacing w:after="18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</w:pPr>
      <w:r w:rsidRPr="0039565B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>Contact Information</w:t>
      </w:r>
    </w:p>
    <w:p w:rsidR="0039565B" w:rsidRPr="0039565B" w:rsidRDefault="00C37117" w:rsidP="00C3711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Angel Reyna</w:t>
      </w:r>
      <w:r w:rsidR="0039565B" w:rsidRPr="0039565B">
        <w:rPr>
          <w:rFonts w:ascii="Arial" w:eastAsia="Times New Roman" w:hAnsi="Arial" w:cs="Arial"/>
          <w:sz w:val="24"/>
          <w:szCs w:val="24"/>
          <w:lang w:val="en"/>
        </w:rPr>
        <w:br/>
      </w:r>
      <w:r>
        <w:rPr>
          <w:rFonts w:ascii="Arial" w:eastAsia="Times New Roman" w:hAnsi="Arial" w:cs="Arial"/>
          <w:sz w:val="24"/>
          <w:szCs w:val="24"/>
          <w:lang w:val="en"/>
        </w:rPr>
        <w:t>Administrators of Color Leadership Program</w:t>
      </w:r>
      <w:r w:rsidR="0039565B" w:rsidRPr="0039565B">
        <w:rPr>
          <w:rFonts w:ascii="Arial" w:eastAsia="Times New Roman" w:hAnsi="Arial" w:cs="Arial"/>
          <w:sz w:val="24"/>
          <w:szCs w:val="24"/>
          <w:lang w:val="en"/>
        </w:rPr>
        <w:t xml:space="preserve">   </w:t>
      </w:r>
      <w:r w:rsidR="0039565B" w:rsidRPr="0039565B">
        <w:rPr>
          <w:rFonts w:ascii="Arial" w:eastAsia="Times New Roman" w:hAnsi="Arial" w:cs="Arial"/>
          <w:sz w:val="24"/>
          <w:szCs w:val="24"/>
          <w:lang w:val="en"/>
        </w:rPr>
        <w:br/>
      </w:r>
      <w:hyperlink r:id="rId6" w:history="1"/>
      <w:r w:rsidR="0039565B" w:rsidRPr="0039565B">
        <w:rPr>
          <w:rFonts w:ascii="Arial" w:eastAsia="Times New Roman" w:hAnsi="Arial" w:cs="Arial"/>
          <w:sz w:val="23"/>
          <w:szCs w:val="23"/>
          <w:lang w:val="en"/>
        </w:rPr>
        <w:t>Email: </w:t>
      </w:r>
      <w:hyperlink r:id="rId7" w:history="1">
        <w:hyperlink r:id="rId8" w:history="1">
          <w:r w:rsidRPr="00ED090D">
            <w:rPr>
              <w:rStyle w:val="Hyperlink"/>
              <w:rFonts w:ascii="Arial" w:eastAsia="Times New Roman" w:hAnsi="Arial" w:cs="Arial"/>
              <w:sz w:val="24"/>
              <w:szCs w:val="24"/>
              <w:lang w:val="en"/>
            </w:rPr>
            <w:t>areyna@rtc.edu</w:t>
          </w:r>
        </w:hyperlink>
        <w:r w:rsidR="0039565B" w:rsidRPr="0039565B">
          <w:rPr>
            <w:rFonts w:ascii="Arial" w:eastAsia="Times New Roman" w:hAnsi="Arial" w:cs="Arial"/>
            <w:color w:val="0000FF"/>
            <w:sz w:val="23"/>
            <w:szCs w:val="23"/>
            <w:lang w:val="en"/>
          </w:rPr>
          <w:br/>
        </w:r>
      </w:hyperlink>
      <w:r w:rsidR="0039565B" w:rsidRPr="0039565B">
        <w:rPr>
          <w:rFonts w:ascii="Arial" w:eastAsia="Times New Roman" w:hAnsi="Arial" w:cs="Arial"/>
          <w:sz w:val="23"/>
          <w:szCs w:val="23"/>
          <w:lang w:val="en"/>
        </w:rPr>
        <w:t xml:space="preserve">Phone: </w:t>
      </w:r>
      <w:r>
        <w:rPr>
          <w:rFonts w:ascii="Arial" w:eastAsia="Times New Roman" w:hAnsi="Arial" w:cs="Arial"/>
          <w:sz w:val="23"/>
          <w:szCs w:val="23"/>
          <w:lang w:val="en"/>
        </w:rPr>
        <w:t>425-235-2369</w:t>
      </w:r>
      <w:r w:rsidR="0039565B" w:rsidRPr="0039565B">
        <w:rPr>
          <w:rFonts w:ascii="Arial" w:eastAsia="Times New Roman" w:hAnsi="Arial" w:cs="Arial"/>
          <w:sz w:val="23"/>
          <w:szCs w:val="23"/>
          <w:lang w:val="en"/>
        </w:rPr>
        <w:br/>
      </w:r>
    </w:p>
    <w:p w:rsidR="0039565B" w:rsidRDefault="0039565B"/>
    <w:sectPr w:rsidR="0039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51D8F"/>
    <w:multiLevelType w:val="multilevel"/>
    <w:tmpl w:val="40BC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F3A54"/>
    <w:multiLevelType w:val="multilevel"/>
    <w:tmpl w:val="EB5C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9038B"/>
    <w:multiLevelType w:val="multilevel"/>
    <w:tmpl w:val="E5AC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943F2"/>
    <w:multiLevelType w:val="multilevel"/>
    <w:tmpl w:val="C4C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E080B"/>
    <w:multiLevelType w:val="multilevel"/>
    <w:tmpl w:val="6CC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E618B"/>
    <w:multiLevelType w:val="multilevel"/>
    <w:tmpl w:val="C8C4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34F64"/>
    <w:multiLevelType w:val="multilevel"/>
    <w:tmpl w:val="E5AC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F715F"/>
    <w:multiLevelType w:val="multilevel"/>
    <w:tmpl w:val="4B3C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35AA2"/>
    <w:multiLevelType w:val="multilevel"/>
    <w:tmpl w:val="779C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5B"/>
    <w:rsid w:val="00012DAB"/>
    <w:rsid w:val="00034F95"/>
    <w:rsid w:val="00037E80"/>
    <w:rsid w:val="000F5982"/>
    <w:rsid w:val="000F7850"/>
    <w:rsid w:val="001200A8"/>
    <w:rsid w:val="001B3DB5"/>
    <w:rsid w:val="001F063E"/>
    <w:rsid w:val="002401BB"/>
    <w:rsid w:val="002628A6"/>
    <w:rsid w:val="002A4D28"/>
    <w:rsid w:val="0039565B"/>
    <w:rsid w:val="003C0D6C"/>
    <w:rsid w:val="00402EEA"/>
    <w:rsid w:val="00496467"/>
    <w:rsid w:val="004F72AF"/>
    <w:rsid w:val="007125E3"/>
    <w:rsid w:val="007E5407"/>
    <w:rsid w:val="007F5269"/>
    <w:rsid w:val="008A6B0C"/>
    <w:rsid w:val="0093179C"/>
    <w:rsid w:val="0097453B"/>
    <w:rsid w:val="00991902"/>
    <w:rsid w:val="00A114CE"/>
    <w:rsid w:val="00A87F56"/>
    <w:rsid w:val="00B24455"/>
    <w:rsid w:val="00BF5AFE"/>
    <w:rsid w:val="00C37117"/>
    <w:rsid w:val="00C42FF5"/>
    <w:rsid w:val="00C96417"/>
    <w:rsid w:val="00CD5781"/>
    <w:rsid w:val="00E12E6D"/>
    <w:rsid w:val="00E15656"/>
    <w:rsid w:val="00EE19D9"/>
    <w:rsid w:val="00F34C57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889A4-F000-49FA-BFC8-C324D9E5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65B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9565B"/>
    <w:rPr>
      <w:b/>
      <w:bCs/>
    </w:rPr>
  </w:style>
  <w:style w:type="paragraph" w:styleId="ListParagraph">
    <w:name w:val="List Paragraph"/>
    <w:basedOn w:val="Normal"/>
    <w:uiPriority w:val="34"/>
    <w:qFormat/>
    <w:rsid w:val="00C37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yna@rtc.ed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mailto:areyna@rt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Reyna, Angel</dc:creator>
  <cp:keywords/>
  <dc:description/>
  <cp:lastModifiedBy>Reyna, Angel</cp:lastModifiedBy>
  <cp:revision>2</cp:revision>
  <cp:lastPrinted>2018-04-19T20:01:00Z</cp:lastPrinted>
  <dcterms:created xsi:type="dcterms:W3CDTF">2018-05-15T19:44:00Z</dcterms:created>
  <dcterms:modified xsi:type="dcterms:W3CDTF">2018-05-15T19:44:00Z</dcterms:modified>
</cp:coreProperties>
</file>